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A104ED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A104ED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A104ED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A104ED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A104ED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A104ED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A104ED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A104ED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A104ED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5</w:t>
      </w:r>
      <w:r w:rsidRPr="00A104ED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A104ED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104ED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A104ED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6A36" w:rsidRDefault="00A104ED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葡萄酒推广技巧</w:t>
      </w:r>
      <w:bookmarkStart w:id="0" w:name="_GoBack"/>
      <w:bookmarkEnd w:id="0"/>
    </w:p>
    <w:p w:rsidR="00930082" w:rsidRPr="007B4391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9/5/2024</w:t>
      </w:r>
    </w:p>
    <w:p w:rsidR="00930082" w:rsidRPr="006E259F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930082" w:rsidRPr="006E259F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Pr="00A104ED">
        <w:rPr>
          <w:rFonts w:ascii="Times New Roman" w:eastAsia="DengXian" w:hAnsi="Times New Roman" w:cs="Times New Roman" w:hint="eastAsia"/>
          <w:noProof/>
          <w:lang w:eastAsia="zh-CN"/>
        </w:rPr>
        <w:t>汇纵专业发展中心</w:t>
      </w:r>
      <w:r w:rsidRPr="00A104ED">
        <w:rPr>
          <w:rFonts w:ascii="Times New Roman" w:eastAsia="DengXian" w:hAnsi="Times New Roman" w:cs="Times New Roman"/>
          <w:noProof/>
          <w:lang w:eastAsia="zh-CN"/>
        </w:rPr>
        <w:t>-</w:t>
      </w:r>
      <w:r w:rsidRPr="00A104ED">
        <w:rPr>
          <w:rFonts w:ascii="Times New Roman" w:eastAsia="DengXian" w:hAnsi="Times New Roman" w:cs="Times New Roman" w:hint="eastAsia"/>
          <w:noProof/>
          <w:lang w:eastAsia="zh-CN"/>
        </w:rPr>
        <w:t>荔枝角中心（长沙湾长裕街</w:t>
      </w:r>
      <w:r w:rsidRPr="00A104ED">
        <w:rPr>
          <w:rFonts w:ascii="Times New Roman" w:eastAsia="DengXian" w:hAnsi="Times New Roman" w:cs="Times New Roman"/>
          <w:noProof/>
          <w:lang w:eastAsia="zh-CN"/>
        </w:rPr>
        <w:t xml:space="preserve"> 8 </w:t>
      </w:r>
      <w:r w:rsidRPr="00A104ED">
        <w:rPr>
          <w:rFonts w:ascii="Times New Roman" w:eastAsia="DengXian" w:hAnsi="Times New Roman" w:cs="Times New Roman" w:hint="eastAsia"/>
          <w:noProof/>
          <w:lang w:eastAsia="zh-CN"/>
        </w:rPr>
        <w:t>号亿京广场</w:t>
      </w:r>
      <w:r w:rsidRPr="00A104ED">
        <w:rPr>
          <w:rFonts w:ascii="Times New Roman" w:eastAsia="DengXian" w:hAnsi="Times New Roman" w:cs="Times New Roman"/>
          <w:noProof/>
          <w:lang w:eastAsia="zh-CN"/>
        </w:rPr>
        <w:t xml:space="preserve"> 7 </w:t>
      </w:r>
      <w:r w:rsidRPr="00A104ED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6E259F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E55C13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简介葡萄酒推广员行业概况</w:t>
      </w:r>
    </w:p>
    <w:p w:rsidR="00E55C13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讲解葡萄酒制作过程及示范推广技巧</w:t>
      </w:r>
    </w:p>
    <w:p w:rsidR="00536A36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Pr="00536A36" w:rsidRDefault="00E55C13" w:rsidP="00E55C13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14109F" w:rsidRDefault="00A104ED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人工智能</w:t>
      </w:r>
      <w:r w:rsidRPr="00A104ED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>(AI)</w:t>
      </w: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的运用和发展</w:t>
      </w:r>
    </w:p>
    <w:p w:rsidR="00930082" w:rsidRPr="006E259F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10/5/2024</w:t>
      </w:r>
    </w:p>
    <w:p w:rsidR="00E55C13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930082" w:rsidRPr="006E259F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地点：香港基督教女青年会妇女事工部（九龙塘又一村海棠路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66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楼）</w:t>
      </w:r>
    </w:p>
    <w:p w:rsidR="00930082" w:rsidRPr="006E259F" w:rsidRDefault="00A104ED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E55C13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简介人工智能的基本原理</w:t>
      </w:r>
    </w:p>
    <w:p w:rsidR="00E55C13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讲解人工智能的应用及未来发展趋势</w:t>
      </w:r>
    </w:p>
    <w:p w:rsidR="00F44784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E55C13" w:rsidRDefault="00A104ED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金融证券投资证书课程试读班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14/5/2024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时间：上午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10:00-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中午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12:00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地点：港专佐敦培训中心（弥敦道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345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号永安九龙中心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11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楼）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E55C13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简介金融证券行业概况</w:t>
      </w:r>
    </w:p>
    <w:p w:rsidR="00E55C13" w:rsidRP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简介证券市场内的各类参与者，及香港联合交易所在集资和交易市场上的角色</w:t>
      </w:r>
    </w:p>
    <w:p w:rsidR="00F44784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讲解金融外汇及其他衍生工具的市场概况</w:t>
      </w:r>
    </w:p>
    <w:p w:rsidR="00E55C13" w:rsidRDefault="00A104ED" w:rsidP="00E55C13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四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DB7F00" w:rsidRDefault="00A104ED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行业讲座：家居清洁冷知识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17/5/2024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F44784" w:rsidRPr="006E259F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地点：循道卫理杨震社会服务处旺角综合家庭服务中心（旺角弥敦道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736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号中汇商业大厦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楼）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F44784" w:rsidRPr="00F44784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简介家居服务业行业概况及前景</w:t>
      </w:r>
    </w:p>
    <w:p w:rsidR="00F44784" w:rsidRPr="00F44784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认识不同的清洁剂及讲解各类污渍处理方法</w:t>
      </w:r>
    </w:p>
    <w:p w:rsidR="00F44784" w:rsidRDefault="00F44784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br w:type="page"/>
      </w:r>
    </w:p>
    <w:p w:rsidR="00F44784" w:rsidRDefault="00A104ED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lastRenderedPageBreak/>
        <w:t>花艺设计助理：制作春夏小袋花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21/5/2024</w:t>
      </w:r>
    </w:p>
    <w:p w:rsidR="00DB7F00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地点：香岛专科学校（太子运动场道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29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号）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DB7F00" w:rsidRPr="00DB7F00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简介花店运作及花艺设计行业概况</w:t>
      </w:r>
    </w:p>
    <w:p w:rsidR="00DB7F00" w:rsidRPr="00DB7F00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简介处理鲜花基本步骤及示制作春夏小袋花技巧</w:t>
      </w:r>
    </w:p>
    <w:p w:rsidR="007F0BFB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DB7F00" w:rsidRDefault="00DB7F00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DB7F00" w:rsidRDefault="00A104ED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美甲工具应用技巧及甲型设计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24/5/2024</w:t>
      </w: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DB7F00" w:rsidRPr="006E259F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地点：香港民主民生协进会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-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职业训练中心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土瓜湾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（土瓜湾美善同道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80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号翰畋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楼）</w:t>
      </w:r>
    </w:p>
    <w:p w:rsidR="00F44784" w:rsidRPr="00DB7F00" w:rsidRDefault="00F44784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F44784" w:rsidRPr="006E259F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DB7F00" w:rsidRPr="00DB7F00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简介美甲业行业概况</w:t>
      </w:r>
    </w:p>
    <w:p w:rsidR="00DB7F00" w:rsidRPr="00DB7F00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认识指甲挫的运用及甲型设计的技巧</w:t>
      </w:r>
    </w:p>
    <w:p w:rsidR="00F44784" w:rsidRDefault="00A104ED" w:rsidP="00DB7F00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A104ED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A104ED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DB7F00" w:rsidRDefault="00DB7F00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7F0BFB" w:rsidRDefault="007F0BFB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A104ED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A104ED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122E9C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A104ED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A104ED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A104ED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A104ED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A104ED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7F0BFB" w:rsidRPr="00122E9C" w:rsidRDefault="007F0BFB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A104ED" w:rsidP="00BD05E4">
      <w:pPr>
        <w:jc w:val="both"/>
        <w:rPr>
          <w:rFonts w:ascii="Times New Roman" w:hAnsi="Times New Roman" w:cs="Times New Roman"/>
          <w:lang w:val="zh-TW"/>
        </w:rPr>
      </w:pPr>
      <w:r w:rsidRPr="00A104ED">
        <w:rPr>
          <w:rFonts w:ascii="Times New Roman" w:eastAsia="DengXian" w:hAnsi="Times New Roman" w:cs="Times New Roman"/>
          <w:lang w:val="zh-TW" w:eastAsia="zh-CN"/>
        </w:rPr>
        <w:t>ERB</w:t>
      </w:r>
      <w:r w:rsidRPr="00A104ED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A104ED">
        <w:rPr>
          <w:rFonts w:ascii="Times New Roman" w:eastAsia="DengXian" w:hAnsi="Times New Roman" w:cs="Times New Roman"/>
          <w:lang w:val="zh-TW" w:eastAsia="zh-CN"/>
        </w:rPr>
        <w:t>15</w:t>
      </w:r>
      <w:r w:rsidRPr="00A104ED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A104ED" w:rsidP="005D793C">
      <w:pPr>
        <w:jc w:val="both"/>
        <w:rPr>
          <w:rFonts w:ascii="Times New Roman" w:hAnsi="Times New Roman" w:cs="Times New Roman"/>
          <w:lang w:val="zh-TW"/>
        </w:rPr>
      </w:pPr>
      <w:r w:rsidRPr="00A104ED">
        <w:rPr>
          <w:rFonts w:ascii="Times New Roman" w:eastAsia="DengXian" w:hAnsi="Times New Roman" w:cs="Times New Roman"/>
          <w:lang w:val="zh-TW" w:eastAsia="zh-CN"/>
        </w:rPr>
        <w:t>ERB</w:t>
      </w:r>
      <w:r w:rsidRPr="00A104ED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A104ED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6A36"/>
    <w:rsid w:val="00537EF3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B4391"/>
    <w:rsid w:val="007D04A6"/>
    <w:rsid w:val="007E0B44"/>
    <w:rsid w:val="007E7479"/>
    <w:rsid w:val="007F0BFB"/>
    <w:rsid w:val="008509EF"/>
    <w:rsid w:val="008578DF"/>
    <w:rsid w:val="00872C37"/>
    <w:rsid w:val="008C5AFC"/>
    <w:rsid w:val="0090500A"/>
    <w:rsid w:val="00905A93"/>
    <w:rsid w:val="00930082"/>
    <w:rsid w:val="00950C6E"/>
    <w:rsid w:val="009514DD"/>
    <w:rsid w:val="00961ED4"/>
    <w:rsid w:val="00964FA2"/>
    <w:rsid w:val="00987BB5"/>
    <w:rsid w:val="00994667"/>
    <w:rsid w:val="009C771B"/>
    <w:rsid w:val="009F71EE"/>
    <w:rsid w:val="00A104ED"/>
    <w:rsid w:val="00A35BAA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DB7F00"/>
    <w:rsid w:val="00E11D71"/>
    <w:rsid w:val="00E46518"/>
    <w:rsid w:val="00E55C13"/>
    <w:rsid w:val="00EC6CDE"/>
    <w:rsid w:val="00F00607"/>
    <w:rsid w:val="00F44784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5C08-0B46-4193-B4F9-C6972C6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Eva Ng</cp:lastModifiedBy>
  <cp:revision>77</cp:revision>
  <dcterms:created xsi:type="dcterms:W3CDTF">2022-07-13T03:46:00Z</dcterms:created>
  <dcterms:modified xsi:type="dcterms:W3CDTF">2024-04-24T09:31:00Z</dcterms:modified>
</cp:coreProperties>
</file>